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FASTLY,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001-38897</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8444327859</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SCOTT LOVETT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41815</w:t>
            </w:r>
          </w:p>
        </w:tc>
        <w:tc>
          <w:tcPr>
            <w:tcW w:w="1381" w:type="dxa"/>
            <w:tcBorders/>
            <w:vAlign w:val="center"/>
          </w:tcPr>
          <w:p>
            <w:pPr>
              <w:pStyle w:val="TableContents"/>
              <w:bidi w:val="0"/>
              <w:spacing w:before="0" w:after="283"/>
              <w:jc w:val="left"/>
              <w:rPr/>
            </w:pPr>
            <w:r>
              <w:rPr/>
              <w:t>984325.10</w:t>
            </w:r>
          </w:p>
        </w:tc>
        <w:tc>
          <w:tcPr>
            <w:tcW w:w="1556" w:type="dxa"/>
            <w:tcBorders/>
            <w:vAlign w:val="center"/>
          </w:tcPr>
          <w:p>
            <w:pPr>
              <w:pStyle w:val="TableContents"/>
              <w:bidi w:val="0"/>
              <w:spacing w:before="0" w:after="283"/>
              <w:jc w:val="left"/>
              <w:rPr/>
            </w:pPr>
            <w:r>
              <w:rPr/>
              <w:t>159300000</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41815</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4"/>
        <w:gridCol w:w="2964"/>
        <w:gridCol w:w="948"/>
        <w:gridCol w:w="1565"/>
        <w:gridCol w:w="1764"/>
      </w:tblGrid>
      <w:tr>
        <w:trPr/>
        <w:tc>
          <w:tcPr>
            <w:tcW w:w="2964"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64" w:type="dxa"/>
            <w:tcBorders/>
            <w:vAlign w:val="center"/>
          </w:tcPr>
          <w:p>
            <w:pPr>
              <w:pStyle w:val="TableContents"/>
              <w:bidi w:val="0"/>
              <w:spacing w:before="0" w:after="283"/>
              <w:jc w:val="left"/>
              <w:rPr/>
            </w:pPr>
            <w:r>
              <w:rPr/>
              <w:t>SCOTT LOVETT</w:t>
              <w:br/>
              <w:t>475 Brannan Street, Suite 300</w:t>
              <w:br/>
              <w:t>San Francisco   CA   94107</w:t>
            </w:r>
          </w:p>
        </w:tc>
        <w:tc>
          <w:tcPr>
            <w:tcW w:w="2964"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09/15/2026</w:t>
            </w:r>
          </w:p>
        </w:tc>
        <w:tc>
          <w:tcPr>
            <w:tcW w:w="1565" w:type="dxa"/>
            <w:tcBorders/>
            <w:vAlign w:val="center"/>
          </w:tcPr>
          <w:p>
            <w:pPr>
              <w:pStyle w:val="TableContents"/>
              <w:bidi w:val="0"/>
              <w:spacing w:before="0" w:after="283"/>
              <w:jc w:val="left"/>
              <w:rPr/>
            </w:pPr>
            <w:r>
              <w:rPr/>
              <w:t>34820</w:t>
            </w:r>
          </w:p>
        </w:tc>
        <w:tc>
          <w:tcPr>
            <w:tcW w:w="1764" w:type="dxa"/>
            <w:tcBorders/>
            <w:vAlign w:val="center"/>
          </w:tcPr>
          <w:p>
            <w:pPr>
              <w:pStyle w:val="TableContents"/>
              <w:bidi w:val="0"/>
              <w:spacing w:before="0" w:after="283"/>
              <w:jc w:val="left"/>
              <w:rPr/>
            </w:pPr>
            <w:r>
              <w:rPr/>
              <w:t>830390.84</w:t>
            </w:r>
          </w:p>
        </w:tc>
      </w:tr>
      <w:tr>
        <w:trPr/>
        <w:tc>
          <w:tcPr>
            <w:tcW w:w="2964" w:type="dxa"/>
            <w:tcBorders/>
            <w:vAlign w:val="center"/>
          </w:tcPr>
          <w:p>
            <w:pPr>
              <w:pStyle w:val="TableContents"/>
              <w:bidi w:val="0"/>
              <w:spacing w:before="0" w:after="283"/>
              <w:jc w:val="left"/>
              <w:rPr/>
            </w:pPr>
            <w:r>
              <w:rPr/>
              <w:t>SCOTT LOVETT</w:t>
              <w:br/>
              <w:t>475 Brannan Street, Suite 300</w:t>
              <w:br/>
              <w:t>San Francisco   CA   94107</w:t>
            </w:r>
          </w:p>
        </w:tc>
        <w:tc>
          <w:tcPr>
            <w:tcW w:w="2964"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08/31/2026</w:t>
            </w:r>
          </w:p>
        </w:tc>
        <w:tc>
          <w:tcPr>
            <w:tcW w:w="1565" w:type="dxa"/>
            <w:tcBorders/>
            <w:vAlign w:val="center"/>
          </w:tcPr>
          <w:p>
            <w:pPr>
              <w:pStyle w:val="TableContents"/>
              <w:bidi w:val="0"/>
              <w:spacing w:before="0" w:after="283"/>
              <w:jc w:val="left"/>
              <w:rPr/>
            </w:pPr>
            <w:r>
              <w:rPr/>
              <w:t>19624</w:t>
            </w:r>
          </w:p>
        </w:tc>
        <w:tc>
          <w:tcPr>
            <w:tcW w:w="1764" w:type="dxa"/>
            <w:tcBorders/>
            <w:vAlign w:val="center"/>
          </w:tcPr>
          <w:p>
            <w:pPr>
              <w:pStyle w:val="TableContents"/>
              <w:bidi w:val="0"/>
              <w:spacing w:before="0" w:after="283"/>
              <w:jc w:val="left"/>
              <w:rPr/>
            </w:pPr>
            <w:r>
              <w:rPr/>
              <w:t>451352.00</w:t>
            </w:r>
          </w:p>
        </w:tc>
      </w:tr>
      <w:tr>
        <w:trPr/>
        <w:tc>
          <w:tcPr>
            <w:tcW w:w="2964" w:type="dxa"/>
            <w:tcBorders/>
            <w:vAlign w:val="center"/>
          </w:tcPr>
          <w:p>
            <w:pPr>
              <w:pStyle w:val="TableContents"/>
              <w:bidi w:val="0"/>
              <w:spacing w:before="0" w:after="283"/>
              <w:jc w:val="left"/>
              <w:rPr/>
            </w:pPr>
            <w:r>
              <w:rPr/>
              <w:t>SCOTT LOVETT</w:t>
              <w:br/>
              <w:t>475 Brannan Street, Suite 300</w:t>
              <w:br/>
              <w:t>San Francisco   CA   94107</w:t>
            </w:r>
          </w:p>
        </w:tc>
        <w:tc>
          <w:tcPr>
            <w:tcW w:w="2964"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08/18/2026</w:t>
            </w:r>
          </w:p>
        </w:tc>
        <w:tc>
          <w:tcPr>
            <w:tcW w:w="1565" w:type="dxa"/>
            <w:tcBorders/>
            <w:vAlign w:val="center"/>
          </w:tcPr>
          <w:p>
            <w:pPr>
              <w:pStyle w:val="TableContents"/>
              <w:bidi w:val="0"/>
              <w:spacing w:before="0" w:after="283"/>
              <w:jc w:val="left"/>
              <w:rPr/>
            </w:pPr>
            <w:r>
              <w:rPr/>
              <w:t>14936</w:t>
            </w:r>
          </w:p>
        </w:tc>
        <w:tc>
          <w:tcPr>
            <w:tcW w:w="1764" w:type="dxa"/>
            <w:tcBorders/>
            <w:vAlign w:val="center"/>
          </w:tcPr>
          <w:p>
            <w:pPr>
              <w:pStyle w:val="TableContents"/>
              <w:bidi w:val="0"/>
              <w:spacing w:before="0" w:after="283"/>
              <w:jc w:val="left"/>
              <w:rPr/>
            </w:pPr>
            <w:r>
              <w:rPr/>
              <w:t>427169.60</w:t>
            </w:r>
          </w:p>
        </w:tc>
      </w:tr>
      <w:tr>
        <w:trPr/>
        <w:tc>
          <w:tcPr>
            <w:tcW w:w="2964" w:type="dxa"/>
            <w:tcBorders/>
            <w:vAlign w:val="center"/>
          </w:tcPr>
          <w:p>
            <w:pPr>
              <w:pStyle w:val="TableContents"/>
              <w:bidi w:val="0"/>
              <w:spacing w:before="0" w:after="283"/>
              <w:jc w:val="left"/>
              <w:rPr/>
            </w:pPr>
            <w:r>
              <w:rPr/>
              <w:t>10b5-1 Sales for SCOTT LOVETT</w:t>
              <w:br/>
              <w:t>475 Brannan Street, Suite 300</w:t>
              <w:br/>
              <w:t>San Francisco   CA   94107</w:t>
            </w:r>
          </w:p>
        </w:tc>
        <w:tc>
          <w:tcPr>
            <w:tcW w:w="2964"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06/18/2026</w:t>
            </w:r>
          </w:p>
        </w:tc>
        <w:tc>
          <w:tcPr>
            <w:tcW w:w="1565" w:type="dxa"/>
            <w:tcBorders/>
            <w:vAlign w:val="center"/>
          </w:tcPr>
          <w:p>
            <w:pPr>
              <w:pStyle w:val="TableContents"/>
              <w:bidi w:val="0"/>
              <w:spacing w:before="0" w:after="283"/>
              <w:jc w:val="left"/>
              <w:rPr/>
            </w:pPr>
            <w:r>
              <w:rPr/>
              <w:t>41716</w:t>
            </w:r>
          </w:p>
        </w:tc>
        <w:tc>
          <w:tcPr>
            <w:tcW w:w="1764" w:type="dxa"/>
            <w:tcBorders/>
            <w:vAlign w:val="center"/>
          </w:tcPr>
          <w:p>
            <w:pPr>
              <w:pStyle w:val="TableContents"/>
              <w:bidi w:val="0"/>
              <w:spacing w:before="0" w:after="283"/>
              <w:jc w:val="left"/>
              <w:rPr/>
            </w:pPr>
            <w:r>
              <w:rPr/>
              <w:t>741368.41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15"/>
        <w:gridCol w:w="2190"/>
      </w:tblGrid>
      <w:tr>
        <w:trPr/>
        <w:tc>
          <w:tcPr>
            <w:tcW w:w="8015" w:type="dxa"/>
            <w:tcBorders/>
            <w:vAlign w:val="center"/>
          </w:tcPr>
          <w:p>
            <w:pPr>
              <w:pStyle w:val="TableContents"/>
              <w:bidi w:val="0"/>
              <w:spacing w:before="0" w:after="283"/>
              <w:jc w:val="left"/>
              <w:rPr/>
            </w:pPr>
            <w:r>
              <w:rPr/>
              <w:t>Remarks</w:t>
            </w:r>
          </w:p>
        </w:tc>
        <w:tc>
          <w:tcPr>
            <w:tcW w:w="2190" w:type="dxa"/>
            <w:tcBorders/>
            <w:vAlign w:val="center"/>
          </w:tcPr>
          <w:p>
            <w:pPr>
              <w:pStyle w:val="TableContents"/>
              <w:bidi w:val="0"/>
              <w:spacing w:before="0" w:after="283"/>
              <w:jc w:val="left"/>
              <w:rPr>
                <w:sz w:val="4"/>
                <w:szCs w:val="4"/>
              </w:rPr>
            </w:pPr>
            <w:r>
              <w:rPr>
                <w:sz w:val="4"/>
                <w:szCs w:val="4"/>
              </w:rPr>
            </w:r>
          </w:p>
        </w:tc>
      </w:tr>
      <w:tr>
        <w:trPr/>
        <w:tc>
          <w:tcPr>
            <w:tcW w:w="8015" w:type="dxa"/>
            <w:tcBorders/>
            <w:vAlign w:val="center"/>
          </w:tcPr>
          <w:p>
            <w:pPr>
              <w:pStyle w:val="TableContents"/>
              <w:bidi w:val="0"/>
              <w:spacing w:before="0" w:after="283"/>
              <w:jc w:val="left"/>
              <w:rPr/>
            </w:pPr>
            <w:r>
              <w:rPr/>
              <w:t>Date of Notice</w:t>
            </w:r>
          </w:p>
        </w:tc>
        <w:tc>
          <w:tcPr>
            <w:tcW w:w="2190" w:type="dxa"/>
            <w:tcBorders/>
            <w:vAlign w:val="center"/>
          </w:tcPr>
          <w:p>
            <w:pPr>
              <w:pStyle w:val="TableContents"/>
              <w:bidi w:val="0"/>
              <w:spacing w:before="0" w:after="0"/>
              <w:jc w:val="left"/>
              <w:rPr/>
            </w:pPr>
            <w:r>
              <w:rPr/>
              <w:t>09/17/2026</w:t>
            </w:r>
          </w:p>
        </w:tc>
      </w:tr>
      <w:tr>
        <w:trPr/>
        <w:tc>
          <w:tcPr>
            <w:tcW w:w="8015" w:type="dxa"/>
            <w:tcBorders/>
            <w:vAlign w:val="center"/>
          </w:tcPr>
          <w:p>
            <w:pPr>
              <w:pStyle w:val="TableContents"/>
              <w:bidi w:val="0"/>
              <w:spacing w:before="0" w:after="283"/>
              <w:jc w:val="left"/>
              <w:rPr/>
            </w:pPr>
            <w:r>
              <w:rPr/>
              <w:t>Date of Plan Adoption or Giving of Instruction, If Relying on Rule 10b5-1</w:t>
            </w:r>
          </w:p>
        </w:tc>
        <w:tc>
          <w:tcPr>
            <w:tcW w:w="2190" w:type="dxa"/>
            <w:tcBorders/>
            <w:vAlign w:val="center"/>
          </w:tcPr>
          <w:p>
            <w:pPr>
              <w:pStyle w:val="TableContents"/>
              <w:bidi w:val="0"/>
              <w:spacing w:before="0" w:after="0"/>
              <w:jc w:val="left"/>
              <w:rPr/>
            </w:pPr>
            <w:r>
              <w:rPr/>
              <w:t>02/28/2025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15" w:type="dxa"/>
            <w:tcBorders/>
            <w:vAlign w:val="center"/>
          </w:tcPr>
          <w:p>
            <w:pPr>
              <w:pStyle w:val="TableContents"/>
              <w:bidi w:val="0"/>
              <w:spacing w:before="0" w:after="283"/>
              <w:jc w:val="left"/>
              <w:rPr/>
            </w:pPr>
            <w:r>
              <w:rPr/>
              <w:t>Signature</w:t>
            </w:r>
          </w:p>
        </w:tc>
        <w:tc>
          <w:tcPr>
            <w:tcW w:w="2190" w:type="dxa"/>
            <w:tcBorders/>
            <w:vAlign w:val="center"/>
          </w:tcPr>
          <w:p>
            <w:pPr>
              <w:pStyle w:val="TableContents"/>
              <w:bidi w:val="0"/>
              <w:spacing w:before="0" w:after="0"/>
              <w:jc w:val="left"/>
              <w:rPr/>
            </w:pPr>
            <w:r>
              <w:rPr/>
              <w:t>/s/ Scott Lovett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3402</Characters>
  <CharactersWithSpaces>4008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